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黑体" w:hAnsi="黑体" w:eastAsia="黑体" w:cs="黑体"/>
          <w:bCs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年东莞市科普剧大赛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bidi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参赛作品知识产权承诺授权书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cs="Times New Roman"/>
          <w:spacing w:val="0"/>
        </w:rPr>
      </w:pP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参赛单位：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作者姓名：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参赛作品名称：</w:t>
      </w:r>
    </w:p>
    <w:p>
      <w:pPr>
        <w:keepNext w:val="0"/>
        <w:keepLines w:val="0"/>
        <w:pageBreakBefore w:val="0"/>
        <w:kinsoku/>
        <w:wordWrap/>
        <w:bidi w:val="0"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年东莞市科普剧大赛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活动，承诺参赛作品不存在违法侵权问题，</w:t>
      </w:r>
      <w:r>
        <w:rPr>
          <w:rFonts w:ascii="Times New Roman" w:hAnsi="Times New Roman" w:eastAsia="仿宋_GB2312" w:cs="Times New Roman"/>
          <w:spacing w:val="0"/>
          <w:sz w:val="31"/>
          <w:szCs w:val="31"/>
        </w:rPr>
        <w:t>且未参加过任何地市级以上比赛，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同意授权主办方科普剧大赛组委会组织相关公益演出。特此承诺并授权。</w:t>
      </w:r>
    </w:p>
    <w:p>
      <w:pPr>
        <w:pStyle w:val="2"/>
      </w:pP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 xml:space="preserve">                           作者签名：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 xml:space="preserve">                           身份证号：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ind w:firstLine="4160" w:firstLineChars="1300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参赛单位（盖章）：</w:t>
      </w:r>
    </w:p>
    <w:p>
      <w:pPr>
        <w:pStyle w:val="5"/>
        <w:keepNext w:val="0"/>
        <w:keepLines w:val="0"/>
        <w:pageBreakBefore w:val="0"/>
        <w:kinsoku/>
        <w:wordWrap/>
        <w:bidi w:val="0"/>
        <w:spacing w:line="580" w:lineRule="exact"/>
        <w:ind w:firstLine="4160" w:firstLineChars="1300"/>
        <w:textAlignment w:val="auto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 xml:space="preserve">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9000000000000"/>
    <w:charset w:val="86"/>
    <w:family w:val="roman"/>
    <w:pitch w:val="default"/>
    <w:sig w:usb0="00000000" w:usb1="00000000" w:usb2="000A004E" w:usb3="00000000" w:csb0="003C0041" w:csb1="A00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6584"/>
    <w:rsid w:val="1BE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2025-04-27T08:19:00Z</dcterms:created>
  <dc:creator>黎坚</dc:creator>
  <cp:lastModifiedBy>黎坚</cp:lastModifiedBy>
  <dcterms:modified xsi:type="dcterms:W3CDTF">2025-04-27T08:20:51Z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BE262C038C1044B784F61FA26A1AA8B5</vt:lpwstr>
  </property>
</Properties>
</file>